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CD9" w:rsidRPr="00B87BD8" w:rsidRDefault="00A85CD9" w:rsidP="00A85CD9">
      <w:pPr>
        <w:pStyle w:val="NoSpacing"/>
        <w:rPr>
          <w:rFonts w:asciiTheme="minorHAnsi" w:hAnsiTheme="minorHAnsi" w:cstheme="minorHAnsi"/>
          <w:u w:val="single"/>
        </w:rPr>
      </w:pPr>
      <w:r w:rsidRPr="00B87BD8">
        <w:rPr>
          <w:rFonts w:asciiTheme="minorHAnsi" w:hAnsiTheme="minorHAnsi" w:cstheme="minorHAnsi"/>
          <w:u w:val="single"/>
        </w:rPr>
        <w:t>Quick Fine Motor Skills Checklist by Age</w:t>
      </w:r>
    </w:p>
    <w:p w:rsidR="00A85CD9" w:rsidRDefault="00A85CD9" w:rsidP="00A85CD9">
      <w:pPr>
        <w:pStyle w:val="NoSpacing"/>
        <w:rPr>
          <w:rFonts w:asciiTheme="minorHAnsi" w:hAnsiTheme="minorHAnsi" w:cstheme="minorHAnsi"/>
        </w:rPr>
      </w:pPr>
    </w:p>
    <w:p w:rsidR="00A85CD9" w:rsidRPr="005B16D1" w:rsidRDefault="00A85CD9" w:rsidP="00A85CD9">
      <w:pPr>
        <w:pStyle w:val="NoSpacing"/>
        <w:rPr>
          <w:rFonts w:asciiTheme="minorHAnsi" w:hAnsiTheme="minorHAnsi" w:cstheme="minorHAnsi"/>
        </w:rPr>
      </w:pPr>
      <w:bookmarkStart w:id="0" w:name="_GoBack"/>
      <w:bookmarkEnd w:id="0"/>
      <w:r w:rsidRPr="005B16D1">
        <w:rPr>
          <w:rFonts w:asciiTheme="minorHAnsi" w:hAnsiTheme="minorHAnsi" w:cstheme="minorHAnsi"/>
        </w:rPr>
        <w:t>Refer to Occupational Therapy if a child is not meeting more than 2 of the descriptors at their age group</w:t>
      </w:r>
    </w:p>
    <w:p w:rsidR="00A85CD9" w:rsidRDefault="00A85CD9" w:rsidP="00A85CD9">
      <w:pPr>
        <w:pStyle w:val="NoSpacing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7455"/>
      </w:tblGrid>
      <w:tr w:rsidR="00A85CD9" w:rsidRPr="00B87BD8" w:rsidTr="000659EC">
        <w:tc>
          <w:tcPr>
            <w:tcW w:w="1555" w:type="dxa"/>
          </w:tcPr>
          <w:p w:rsidR="00A85CD9" w:rsidRPr="00B87BD8" w:rsidRDefault="00A85CD9" w:rsidP="000659EC">
            <w:pPr>
              <w:pStyle w:val="NoSpacing"/>
              <w:rPr>
                <w:rFonts w:asciiTheme="minorHAnsi" w:hAnsiTheme="minorHAnsi" w:cstheme="minorHAnsi"/>
              </w:rPr>
            </w:pPr>
            <w:r w:rsidRPr="00B87BD8">
              <w:rPr>
                <w:rFonts w:asciiTheme="minorHAnsi" w:hAnsiTheme="minorHAnsi" w:cstheme="minorHAnsi"/>
              </w:rPr>
              <w:t>0-6 months</w:t>
            </w:r>
          </w:p>
        </w:tc>
        <w:tc>
          <w:tcPr>
            <w:tcW w:w="7455" w:type="dxa"/>
          </w:tcPr>
          <w:p w:rsidR="00A85CD9" w:rsidRPr="00B87BD8" w:rsidRDefault="00A85CD9" w:rsidP="000659EC">
            <w:pPr>
              <w:pStyle w:val="NoSpacing"/>
              <w:rPr>
                <w:rFonts w:asciiTheme="minorHAnsi" w:hAnsiTheme="minorHAnsi" w:cstheme="minorHAnsi"/>
              </w:rPr>
            </w:pPr>
            <w:r w:rsidRPr="00B87BD8">
              <w:rPr>
                <w:rFonts w:asciiTheme="minorHAnsi" w:hAnsiTheme="minorHAnsi" w:cstheme="minorHAnsi"/>
              </w:rPr>
              <w:t>Brings hands to the mouth</w:t>
            </w:r>
          </w:p>
          <w:p w:rsidR="00A85CD9" w:rsidRPr="00B87BD8" w:rsidRDefault="00A85CD9" w:rsidP="000659EC">
            <w:pPr>
              <w:pStyle w:val="NoSpacing"/>
              <w:rPr>
                <w:rFonts w:asciiTheme="minorHAnsi" w:hAnsiTheme="minorHAnsi" w:cstheme="minorHAnsi"/>
              </w:rPr>
            </w:pPr>
            <w:r w:rsidRPr="00B87BD8">
              <w:rPr>
                <w:rFonts w:asciiTheme="minorHAnsi" w:hAnsiTheme="minorHAnsi" w:cstheme="minorHAnsi"/>
              </w:rPr>
              <w:t>Brings hands to the</w:t>
            </w:r>
            <w:r>
              <w:rPr>
                <w:rFonts w:asciiTheme="minorHAnsi" w:hAnsiTheme="minorHAnsi" w:cstheme="minorHAnsi"/>
              </w:rPr>
              <w:t xml:space="preserve"> middle of their body (i.e. </w:t>
            </w:r>
            <w:r w:rsidRPr="00B87BD8">
              <w:rPr>
                <w:rFonts w:asciiTheme="minorHAnsi" w:hAnsiTheme="minorHAnsi" w:cstheme="minorHAnsi"/>
              </w:rPr>
              <w:t>midline</w:t>
            </w:r>
            <w:r>
              <w:rPr>
                <w:rFonts w:asciiTheme="minorHAnsi" w:hAnsiTheme="minorHAnsi" w:cstheme="minorHAnsi"/>
              </w:rPr>
              <w:t>)</w:t>
            </w:r>
          </w:p>
          <w:p w:rsidR="00A85CD9" w:rsidRPr="00B87BD8" w:rsidRDefault="00A85CD9" w:rsidP="000659EC">
            <w:pPr>
              <w:pStyle w:val="NoSpacing"/>
              <w:rPr>
                <w:rFonts w:asciiTheme="minorHAnsi" w:hAnsiTheme="minorHAnsi" w:cstheme="minorHAnsi"/>
              </w:rPr>
            </w:pPr>
            <w:r w:rsidRPr="00B87BD8">
              <w:rPr>
                <w:rFonts w:asciiTheme="minorHAnsi" w:hAnsiTheme="minorHAnsi" w:cstheme="minorHAnsi"/>
              </w:rPr>
              <w:t>Can hold a thin rattle or small item</w:t>
            </w:r>
          </w:p>
          <w:p w:rsidR="00A85CD9" w:rsidRPr="00B87BD8" w:rsidRDefault="00A85CD9" w:rsidP="000659EC">
            <w:pPr>
              <w:pStyle w:val="NoSpacing"/>
              <w:rPr>
                <w:rFonts w:asciiTheme="minorHAnsi" w:hAnsiTheme="minorHAnsi" w:cstheme="minorHAnsi"/>
              </w:rPr>
            </w:pPr>
            <w:r w:rsidRPr="00B87BD8">
              <w:rPr>
                <w:rFonts w:asciiTheme="minorHAnsi" w:hAnsiTheme="minorHAnsi" w:cstheme="minorHAnsi"/>
              </w:rPr>
              <w:t xml:space="preserve">Uses both hands equally </w:t>
            </w:r>
          </w:p>
        </w:tc>
      </w:tr>
      <w:tr w:rsidR="00A85CD9" w:rsidRPr="00B87BD8" w:rsidTr="000659EC">
        <w:tc>
          <w:tcPr>
            <w:tcW w:w="1555" w:type="dxa"/>
          </w:tcPr>
          <w:p w:rsidR="00A85CD9" w:rsidRPr="00B87BD8" w:rsidRDefault="00A85CD9" w:rsidP="000659EC">
            <w:pPr>
              <w:pStyle w:val="NoSpacing"/>
              <w:rPr>
                <w:rFonts w:asciiTheme="minorHAnsi" w:hAnsiTheme="minorHAnsi" w:cstheme="minorHAnsi"/>
              </w:rPr>
            </w:pPr>
            <w:r w:rsidRPr="00B87BD8">
              <w:rPr>
                <w:rFonts w:asciiTheme="minorHAnsi" w:hAnsiTheme="minorHAnsi" w:cstheme="minorHAnsi"/>
              </w:rPr>
              <w:t>6-12 months</w:t>
            </w:r>
          </w:p>
        </w:tc>
        <w:tc>
          <w:tcPr>
            <w:tcW w:w="7455" w:type="dxa"/>
          </w:tcPr>
          <w:p w:rsidR="00A85CD9" w:rsidRPr="00B87BD8" w:rsidRDefault="00A85CD9" w:rsidP="000659EC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Reaches, gri</w:t>
            </w:r>
            <w:r w:rsidRPr="00B87BD8">
              <w:rPr>
                <w:rFonts w:asciiTheme="minorHAnsi" w:hAnsiTheme="minorHAnsi" w:cstheme="minorHAnsi"/>
              </w:rPr>
              <w:t xml:space="preserve">ps and </w:t>
            </w:r>
            <w:r>
              <w:rPr>
                <w:rFonts w:asciiTheme="minorHAnsi" w:hAnsiTheme="minorHAnsi" w:cstheme="minorHAnsi"/>
              </w:rPr>
              <w:t>moves objects in their hands</w:t>
            </w:r>
          </w:p>
          <w:p w:rsidR="00A85CD9" w:rsidRPr="00B87BD8" w:rsidRDefault="00A85CD9" w:rsidP="000659EC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Uses their index and thumb to pick up small items (i.e. </w:t>
            </w:r>
            <w:r w:rsidRPr="00B87BD8">
              <w:rPr>
                <w:rFonts w:asciiTheme="minorHAnsi" w:hAnsiTheme="minorHAnsi" w:cstheme="minorHAnsi"/>
              </w:rPr>
              <w:t>pincer grasp</w:t>
            </w:r>
            <w:r>
              <w:rPr>
                <w:rFonts w:asciiTheme="minorHAnsi" w:hAnsiTheme="minorHAnsi" w:cstheme="minorHAnsi"/>
              </w:rPr>
              <w:t>)</w:t>
            </w:r>
          </w:p>
          <w:p w:rsidR="00A85CD9" w:rsidRPr="00B87BD8" w:rsidRDefault="00A85CD9" w:rsidP="000659EC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Puts items into</w:t>
            </w:r>
            <w:r w:rsidRPr="00B87BD8">
              <w:rPr>
                <w:rFonts w:asciiTheme="minorHAnsi" w:hAnsiTheme="minorHAnsi" w:cstheme="minorHAnsi"/>
              </w:rPr>
              <w:t xml:space="preserve"> containers</w:t>
            </w:r>
          </w:p>
        </w:tc>
      </w:tr>
      <w:tr w:rsidR="00A85CD9" w:rsidRPr="00B87BD8" w:rsidTr="000659EC">
        <w:tc>
          <w:tcPr>
            <w:tcW w:w="1555" w:type="dxa"/>
          </w:tcPr>
          <w:p w:rsidR="00A85CD9" w:rsidRPr="00B87BD8" w:rsidRDefault="00A85CD9" w:rsidP="000659EC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1-2 years</w:t>
            </w:r>
          </w:p>
          <w:p w:rsidR="00A85CD9" w:rsidRPr="00B87BD8" w:rsidRDefault="00A85CD9" w:rsidP="000659EC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7455" w:type="dxa"/>
          </w:tcPr>
          <w:p w:rsidR="00A85CD9" w:rsidRPr="00B87BD8" w:rsidRDefault="00A85CD9" w:rsidP="000659EC">
            <w:pPr>
              <w:pStyle w:val="NoSpacing"/>
              <w:rPr>
                <w:rFonts w:asciiTheme="minorHAnsi" w:hAnsiTheme="minorHAnsi" w:cstheme="minorHAnsi"/>
                <w:bCs/>
              </w:rPr>
            </w:pPr>
            <w:r w:rsidRPr="00B87BD8">
              <w:rPr>
                <w:rFonts w:asciiTheme="minorHAnsi" w:hAnsiTheme="minorHAnsi" w:cstheme="minorHAnsi"/>
                <w:bCs/>
              </w:rPr>
              <w:t xml:space="preserve">Points to objects with an isolated index finger </w:t>
            </w:r>
          </w:p>
          <w:p w:rsidR="00A85CD9" w:rsidRPr="00B87BD8" w:rsidRDefault="00A85CD9" w:rsidP="000659EC">
            <w:pPr>
              <w:pStyle w:val="NoSpacing"/>
              <w:rPr>
                <w:rFonts w:asciiTheme="minorHAnsi" w:hAnsiTheme="minorHAnsi" w:cstheme="minorHAnsi"/>
              </w:rPr>
            </w:pPr>
            <w:r w:rsidRPr="00B87BD8">
              <w:rPr>
                <w:rFonts w:asciiTheme="minorHAnsi" w:hAnsiTheme="minorHAnsi" w:cstheme="minorHAnsi"/>
              </w:rPr>
              <w:t>Holds crayon/pencil with their fist</w:t>
            </w:r>
            <w:r>
              <w:rPr>
                <w:rFonts w:asciiTheme="minorHAnsi" w:hAnsiTheme="minorHAnsi" w:cstheme="minorHAnsi"/>
              </w:rPr>
              <w:t xml:space="preserve"> and scribbles on paper</w:t>
            </w:r>
          </w:p>
          <w:p w:rsidR="00A85CD9" w:rsidRPr="00B87BD8" w:rsidRDefault="00A85CD9" w:rsidP="000659EC">
            <w:pPr>
              <w:pStyle w:val="NoSpacing"/>
              <w:rPr>
                <w:rFonts w:asciiTheme="minorHAnsi" w:hAnsiTheme="minorHAnsi" w:cstheme="minorHAnsi"/>
              </w:rPr>
            </w:pPr>
            <w:r w:rsidRPr="00B87BD8">
              <w:rPr>
                <w:rFonts w:asciiTheme="minorHAnsi" w:hAnsiTheme="minorHAnsi" w:cstheme="minorHAnsi"/>
              </w:rPr>
              <w:t>Play</w:t>
            </w:r>
            <w:r>
              <w:rPr>
                <w:rFonts w:asciiTheme="minorHAnsi" w:hAnsiTheme="minorHAnsi" w:cstheme="minorHAnsi"/>
              </w:rPr>
              <w:t>:</w:t>
            </w:r>
            <w:r w:rsidRPr="00B87BD8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Simple cause and effect</w:t>
            </w:r>
            <w:r w:rsidRPr="00B87BD8">
              <w:rPr>
                <w:rFonts w:asciiTheme="minorHAnsi" w:hAnsiTheme="minorHAnsi" w:cstheme="minorHAnsi"/>
              </w:rPr>
              <w:t xml:space="preserve"> toys </w:t>
            </w:r>
            <w:r>
              <w:rPr>
                <w:rFonts w:asciiTheme="minorHAnsi" w:hAnsiTheme="minorHAnsi" w:cstheme="minorHAnsi"/>
              </w:rPr>
              <w:t>(e.g. buttons, flaps)</w:t>
            </w:r>
          </w:p>
          <w:p w:rsidR="00A85CD9" w:rsidRPr="00B87BD8" w:rsidRDefault="00A85CD9" w:rsidP="000659EC">
            <w:pPr>
              <w:pStyle w:val="NoSpacing"/>
              <w:rPr>
                <w:rFonts w:asciiTheme="minorHAnsi" w:hAnsiTheme="minorHAnsi" w:cstheme="minorHAnsi"/>
              </w:rPr>
            </w:pPr>
            <w:r w:rsidRPr="00B87BD8">
              <w:rPr>
                <w:rFonts w:asciiTheme="minorHAnsi" w:hAnsiTheme="minorHAnsi" w:cstheme="minorHAnsi"/>
              </w:rPr>
              <w:t>Self-care: Feeds themselves with a spoon and fork, drinks from an open c</w:t>
            </w:r>
            <w:r>
              <w:rPr>
                <w:rFonts w:asciiTheme="minorHAnsi" w:hAnsiTheme="minorHAnsi" w:cstheme="minorHAnsi"/>
              </w:rPr>
              <w:t>up and pulls off socks</w:t>
            </w:r>
          </w:p>
        </w:tc>
      </w:tr>
      <w:tr w:rsidR="00A85CD9" w:rsidRPr="00B87BD8" w:rsidTr="000659EC">
        <w:tc>
          <w:tcPr>
            <w:tcW w:w="1555" w:type="dxa"/>
          </w:tcPr>
          <w:p w:rsidR="00A85CD9" w:rsidRPr="00B87BD8" w:rsidRDefault="00A85CD9" w:rsidP="000659EC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2-3 years</w:t>
            </w:r>
          </w:p>
          <w:p w:rsidR="00A85CD9" w:rsidRPr="00B87BD8" w:rsidRDefault="00A85CD9" w:rsidP="000659EC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7455" w:type="dxa"/>
          </w:tcPr>
          <w:p w:rsidR="00A85CD9" w:rsidRPr="00B87BD8" w:rsidRDefault="00A85CD9" w:rsidP="000659EC">
            <w:pPr>
              <w:pStyle w:val="NoSpacing"/>
              <w:rPr>
                <w:rFonts w:asciiTheme="minorHAnsi" w:hAnsiTheme="minorHAnsi" w:cstheme="minorHAnsi"/>
              </w:rPr>
            </w:pPr>
            <w:r w:rsidRPr="00B87BD8">
              <w:rPr>
                <w:rFonts w:asciiTheme="minorHAnsi" w:hAnsiTheme="minorHAnsi" w:cstheme="minorHAnsi"/>
              </w:rPr>
              <w:t>Developing</w:t>
            </w:r>
            <w:r>
              <w:rPr>
                <w:rFonts w:asciiTheme="minorHAnsi" w:hAnsiTheme="minorHAnsi" w:cstheme="minorHAnsi"/>
              </w:rPr>
              <w:t xml:space="preserve"> a hand preference</w:t>
            </w:r>
          </w:p>
          <w:p w:rsidR="00A85CD9" w:rsidRPr="00B87BD8" w:rsidRDefault="00A85CD9" w:rsidP="000659EC">
            <w:pPr>
              <w:pStyle w:val="NoSpacing"/>
              <w:rPr>
                <w:rFonts w:asciiTheme="minorHAnsi" w:hAnsiTheme="minorHAnsi" w:cstheme="minorHAnsi"/>
              </w:rPr>
            </w:pPr>
            <w:r w:rsidRPr="00B87BD8">
              <w:rPr>
                <w:rFonts w:asciiTheme="minorHAnsi" w:hAnsiTheme="minorHAnsi" w:cstheme="minorHAnsi"/>
              </w:rPr>
              <w:t>Holds crayon/pencil with fingers and copies lines and circles when you draw them</w:t>
            </w:r>
          </w:p>
          <w:p w:rsidR="00A85CD9" w:rsidRPr="00B87BD8" w:rsidRDefault="00A85CD9" w:rsidP="000659EC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Able to cut</w:t>
            </w:r>
            <w:r w:rsidRPr="00B87BD8">
              <w:rPr>
                <w:rFonts w:asciiTheme="minorHAnsi" w:hAnsiTheme="minorHAnsi" w:cstheme="minorHAnsi"/>
              </w:rPr>
              <w:t xml:space="preserve"> with scissors </w:t>
            </w:r>
            <w:r>
              <w:rPr>
                <w:rFonts w:asciiTheme="minorHAnsi" w:hAnsiTheme="minorHAnsi" w:cstheme="minorHAnsi"/>
              </w:rPr>
              <w:t>(e.g., paper, playdough, straws)</w:t>
            </w:r>
          </w:p>
          <w:p w:rsidR="00A85CD9" w:rsidRPr="00B87BD8" w:rsidRDefault="00A85CD9" w:rsidP="000659EC">
            <w:pPr>
              <w:pStyle w:val="NoSpacing"/>
              <w:rPr>
                <w:rFonts w:asciiTheme="minorHAnsi" w:hAnsiTheme="minorHAnsi" w:cstheme="minorHAnsi"/>
                <w:bCs/>
              </w:rPr>
            </w:pPr>
            <w:r w:rsidRPr="00B87BD8">
              <w:rPr>
                <w:rFonts w:asciiTheme="minorHAnsi" w:hAnsiTheme="minorHAnsi" w:cstheme="minorHAnsi"/>
                <w:bCs/>
              </w:rPr>
              <w:t>Able to thread beads onto string</w:t>
            </w:r>
          </w:p>
          <w:p w:rsidR="00A85CD9" w:rsidRPr="00B87BD8" w:rsidRDefault="00A85CD9" w:rsidP="000659EC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Self-c</w:t>
            </w:r>
            <w:r w:rsidRPr="00B87BD8">
              <w:rPr>
                <w:rFonts w:asciiTheme="minorHAnsi" w:hAnsiTheme="minorHAnsi" w:cstheme="minorHAnsi"/>
              </w:rPr>
              <w:t>are: Independently able to take</w:t>
            </w:r>
            <w:r>
              <w:rPr>
                <w:rFonts w:asciiTheme="minorHAnsi" w:hAnsiTheme="minorHAnsi" w:cstheme="minorHAnsi"/>
              </w:rPr>
              <w:t xml:space="preserve"> off most items of clothing</w:t>
            </w:r>
          </w:p>
        </w:tc>
      </w:tr>
      <w:tr w:rsidR="00A85CD9" w:rsidRPr="00B87BD8" w:rsidTr="000659EC">
        <w:tc>
          <w:tcPr>
            <w:tcW w:w="1555" w:type="dxa"/>
          </w:tcPr>
          <w:p w:rsidR="00A85CD9" w:rsidRPr="00B87BD8" w:rsidRDefault="00A85CD9" w:rsidP="000659EC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3-4 years</w:t>
            </w:r>
          </w:p>
          <w:p w:rsidR="00A85CD9" w:rsidRPr="00B87BD8" w:rsidRDefault="00A85CD9" w:rsidP="000659EC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7455" w:type="dxa"/>
          </w:tcPr>
          <w:p w:rsidR="00A85CD9" w:rsidRPr="00B87BD8" w:rsidRDefault="00A85CD9" w:rsidP="000659EC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Holds a pencil like an adult</w:t>
            </w:r>
          </w:p>
          <w:p w:rsidR="00A85CD9" w:rsidRPr="00B87BD8" w:rsidRDefault="00A85CD9" w:rsidP="000659EC">
            <w:pPr>
              <w:pStyle w:val="NoSpacing"/>
              <w:rPr>
                <w:rFonts w:asciiTheme="minorHAnsi" w:hAnsiTheme="minorHAnsi" w:cstheme="minorHAnsi"/>
              </w:rPr>
            </w:pPr>
            <w:r w:rsidRPr="00B87BD8">
              <w:rPr>
                <w:rFonts w:asciiTheme="minorHAnsi" w:hAnsiTheme="minorHAnsi" w:cstheme="minorHAnsi"/>
              </w:rPr>
              <w:t xml:space="preserve">Able to copy more shapes (e.g. square) and draw simple picture </w:t>
            </w:r>
            <w:r>
              <w:rPr>
                <w:rFonts w:asciiTheme="minorHAnsi" w:hAnsiTheme="minorHAnsi" w:cstheme="minorHAnsi"/>
              </w:rPr>
              <w:t>(</w:t>
            </w:r>
            <w:r w:rsidRPr="00B87BD8">
              <w:rPr>
                <w:rFonts w:asciiTheme="minorHAnsi" w:hAnsiTheme="minorHAnsi" w:cstheme="minorHAnsi"/>
              </w:rPr>
              <w:t>e.g. faces</w:t>
            </w:r>
            <w:r>
              <w:rPr>
                <w:rFonts w:asciiTheme="minorHAnsi" w:hAnsiTheme="minorHAnsi" w:cstheme="minorHAnsi"/>
              </w:rPr>
              <w:t>)</w:t>
            </w:r>
          </w:p>
          <w:p w:rsidR="00A85CD9" w:rsidRPr="00B87BD8" w:rsidRDefault="00A85CD9" w:rsidP="000659EC">
            <w:pPr>
              <w:pStyle w:val="NoSpacing"/>
              <w:rPr>
                <w:rFonts w:asciiTheme="minorHAnsi" w:hAnsiTheme="minorHAnsi" w:cstheme="minorHAnsi"/>
              </w:rPr>
            </w:pPr>
            <w:r w:rsidRPr="00B87BD8">
              <w:rPr>
                <w:rFonts w:asciiTheme="minorHAnsi" w:hAnsiTheme="minorHAnsi" w:cstheme="minorHAnsi"/>
              </w:rPr>
              <w:t>Starts to learn their written name or first letter</w:t>
            </w:r>
          </w:p>
          <w:p w:rsidR="00A85CD9" w:rsidRPr="00B87BD8" w:rsidRDefault="00A85CD9" w:rsidP="000659EC">
            <w:pPr>
              <w:pStyle w:val="NoSpacing"/>
              <w:rPr>
                <w:rFonts w:asciiTheme="minorHAnsi" w:hAnsiTheme="minorHAnsi" w:cstheme="minorHAnsi"/>
              </w:rPr>
            </w:pPr>
            <w:r w:rsidRPr="00B87BD8">
              <w:rPr>
                <w:rFonts w:asciiTheme="minorHAnsi" w:hAnsiTheme="minorHAnsi" w:cstheme="minorHAnsi"/>
              </w:rPr>
              <w:t>Able to cut along straight or curved lines with scissors</w:t>
            </w:r>
          </w:p>
          <w:p w:rsidR="00A85CD9" w:rsidRDefault="00A85CD9" w:rsidP="000659EC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Play: </w:t>
            </w:r>
            <w:r w:rsidRPr="00B87BD8">
              <w:rPr>
                <w:rFonts w:asciiTheme="minorHAnsi" w:hAnsiTheme="minorHAnsi" w:cstheme="minorHAnsi"/>
              </w:rPr>
              <w:t>Uses toys in different ways during play to create new ideas</w:t>
            </w:r>
          </w:p>
          <w:p w:rsidR="00A85CD9" w:rsidRPr="00B87BD8" w:rsidRDefault="00A85CD9" w:rsidP="000659EC">
            <w:pPr>
              <w:pStyle w:val="NoSpacing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</w:rPr>
              <w:t>Self-c</w:t>
            </w:r>
            <w:r w:rsidRPr="00B87BD8">
              <w:rPr>
                <w:rFonts w:asciiTheme="minorHAnsi" w:hAnsiTheme="minorHAnsi" w:cstheme="minorHAnsi"/>
              </w:rPr>
              <w:t xml:space="preserve">are: </w:t>
            </w:r>
            <w:r w:rsidRPr="00B87BD8">
              <w:rPr>
                <w:rFonts w:asciiTheme="minorHAnsi" w:hAnsiTheme="minorHAnsi" w:cstheme="minorHAnsi"/>
                <w:bCs/>
              </w:rPr>
              <w:t>Toilet trained during the day</w:t>
            </w:r>
            <w:r>
              <w:rPr>
                <w:rFonts w:asciiTheme="minorHAnsi" w:hAnsiTheme="minorHAnsi" w:cstheme="minorHAnsi"/>
                <w:bCs/>
              </w:rPr>
              <w:t xml:space="preserve"> and dressing themselves with minimal assistance</w:t>
            </w:r>
          </w:p>
        </w:tc>
      </w:tr>
      <w:tr w:rsidR="00A85CD9" w:rsidRPr="00B87BD8" w:rsidTr="000659EC">
        <w:tc>
          <w:tcPr>
            <w:tcW w:w="1555" w:type="dxa"/>
          </w:tcPr>
          <w:p w:rsidR="00A85CD9" w:rsidRPr="00B87BD8" w:rsidRDefault="00A85CD9" w:rsidP="000659EC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4-5 years</w:t>
            </w:r>
          </w:p>
          <w:p w:rsidR="00A85CD9" w:rsidRPr="00B87BD8" w:rsidRDefault="00A85CD9" w:rsidP="000659EC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7455" w:type="dxa"/>
          </w:tcPr>
          <w:p w:rsidR="00A85CD9" w:rsidRPr="00B87BD8" w:rsidRDefault="00A85CD9" w:rsidP="000659EC">
            <w:pPr>
              <w:pStyle w:val="NoSpacing"/>
              <w:rPr>
                <w:rFonts w:asciiTheme="minorHAnsi" w:hAnsiTheme="minorHAnsi" w:cstheme="minorHAnsi"/>
              </w:rPr>
            </w:pPr>
            <w:r w:rsidRPr="00B87BD8">
              <w:rPr>
                <w:rFonts w:asciiTheme="minorHAnsi" w:hAnsiTheme="minorHAnsi" w:cstheme="minorHAnsi"/>
              </w:rPr>
              <w:t>Able to write their name</w:t>
            </w:r>
          </w:p>
          <w:p w:rsidR="00A85CD9" w:rsidRPr="00B87BD8" w:rsidRDefault="00A85CD9" w:rsidP="000659EC">
            <w:pPr>
              <w:pStyle w:val="NoSpacing"/>
              <w:rPr>
                <w:rFonts w:asciiTheme="minorHAnsi" w:hAnsiTheme="minorHAnsi" w:cstheme="minorHAnsi"/>
              </w:rPr>
            </w:pPr>
            <w:r w:rsidRPr="00B87BD8">
              <w:rPr>
                <w:rFonts w:asciiTheme="minorHAnsi" w:hAnsiTheme="minorHAnsi" w:cstheme="minorHAnsi"/>
              </w:rPr>
              <w:t>Draws a person with all body parts and facial expressions</w:t>
            </w:r>
          </w:p>
          <w:p w:rsidR="00A85CD9" w:rsidRPr="00B87BD8" w:rsidRDefault="00A85CD9" w:rsidP="000659EC">
            <w:pPr>
              <w:pStyle w:val="NoSpacing"/>
              <w:rPr>
                <w:rFonts w:asciiTheme="minorHAnsi" w:hAnsiTheme="minorHAnsi" w:cstheme="minorHAnsi"/>
              </w:rPr>
            </w:pPr>
            <w:r w:rsidRPr="00B87BD8">
              <w:rPr>
                <w:rFonts w:asciiTheme="minorHAnsi" w:hAnsiTheme="minorHAnsi" w:cstheme="minorHAnsi"/>
              </w:rPr>
              <w:t>Able to cut around a square or circle with scissors</w:t>
            </w:r>
          </w:p>
          <w:p w:rsidR="00A85CD9" w:rsidRPr="00B87BD8" w:rsidRDefault="00A85CD9" w:rsidP="000659EC">
            <w:pPr>
              <w:pStyle w:val="NoSpacing"/>
              <w:rPr>
                <w:rFonts w:asciiTheme="minorHAnsi" w:hAnsiTheme="minorHAnsi" w:cstheme="minorHAnsi"/>
              </w:rPr>
            </w:pPr>
            <w:r w:rsidRPr="00B87BD8">
              <w:rPr>
                <w:rFonts w:asciiTheme="minorHAnsi" w:hAnsiTheme="minorHAnsi" w:cstheme="minorHAnsi"/>
              </w:rPr>
              <w:t>Self-care</w:t>
            </w:r>
            <w:r>
              <w:rPr>
                <w:rFonts w:asciiTheme="minorHAnsi" w:hAnsiTheme="minorHAnsi" w:cstheme="minorHAnsi"/>
              </w:rPr>
              <w:t>: A</w:t>
            </w:r>
            <w:r w:rsidRPr="00B87BD8">
              <w:rPr>
                <w:rFonts w:asciiTheme="minorHAnsi" w:hAnsiTheme="minorHAnsi" w:cstheme="minorHAnsi"/>
              </w:rPr>
              <w:t>ble to dress and undress independently</w:t>
            </w:r>
            <w:r>
              <w:rPr>
                <w:rFonts w:asciiTheme="minorHAnsi" w:hAnsiTheme="minorHAnsi" w:cstheme="minorHAnsi"/>
              </w:rPr>
              <w:t xml:space="preserve"> including buttons and zippers, </w:t>
            </w:r>
            <w:r w:rsidRPr="00B87BD8">
              <w:rPr>
                <w:rFonts w:asciiTheme="minorHAnsi" w:hAnsiTheme="minorHAnsi" w:cstheme="minorHAnsi"/>
              </w:rPr>
              <w:t>u</w:t>
            </w:r>
            <w:r w:rsidRPr="00B87BD8">
              <w:rPr>
                <w:rFonts w:asciiTheme="minorHAnsi" w:hAnsiTheme="minorHAnsi" w:cstheme="minorHAnsi"/>
                <w:bCs/>
              </w:rPr>
              <w:t>sing cutlery to feed themselves including blunt knives</w:t>
            </w:r>
            <w:r>
              <w:rPr>
                <w:rFonts w:asciiTheme="minorHAnsi" w:hAnsiTheme="minorHAnsi" w:cstheme="minorHAnsi"/>
                <w:bCs/>
              </w:rPr>
              <w:t>, and a</w:t>
            </w:r>
            <w:r w:rsidRPr="00B87BD8">
              <w:rPr>
                <w:rFonts w:asciiTheme="minorHAnsi" w:hAnsiTheme="minorHAnsi" w:cstheme="minorHAnsi"/>
                <w:bCs/>
              </w:rPr>
              <w:t xml:space="preserve">ble to </w:t>
            </w:r>
            <w:r>
              <w:rPr>
                <w:rFonts w:asciiTheme="minorHAnsi" w:hAnsiTheme="minorHAnsi" w:cstheme="minorHAnsi"/>
                <w:bCs/>
              </w:rPr>
              <w:t>dress and undress independently</w:t>
            </w:r>
          </w:p>
        </w:tc>
      </w:tr>
      <w:tr w:rsidR="00A85CD9" w:rsidRPr="00B87BD8" w:rsidTr="000659EC">
        <w:tc>
          <w:tcPr>
            <w:tcW w:w="1555" w:type="dxa"/>
          </w:tcPr>
          <w:p w:rsidR="00A85CD9" w:rsidRPr="00B87BD8" w:rsidRDefault="00A85CD9" w:rsidP="000659EC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5-6 years</w:t>
            </w:r>
          </w:p>
          <w:p w:rsidR="00A85CD9" w:rsidRPr="00B87BD8" w:rsidRDefault="00A85CD9" w:rsidP="000659EC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7455" w:type="dxa"/>
          </w:tcPr>
          <w:p w:rsidR="00A85CD9" w:rsidRPr="00B87BD8" w:rsidRDefault="00A85CD9" w:rsidP="000659EC">
            <w:pPr>
              <w:pStyle w:val="NoSpacing"/>
              <w:rPr>
                <w:rFonts w:asciiTheme="minorHAnsi" w:hAnsiTheme="minorHAnsi" w:cstheme="minorHAnsi"/>
              </w:rPr>
            </w:pPr>
            <w:r w:rsidRPr="00B87BD8">
              <w:rPr>
                <w:rFonts w:asciiTheme="minorHAnsi" w:hAnsiTheme="minorHAnsi" w:cstheme="minorHAnsi"/>
              </w:rPr>
              <w:t xml:space="preserve">Able to copy lower and uppercase letters with </w:t>
            </w:r>
            <w:r>
              <w:rPr>
                <w:rFonts w:asciiTheme="minorHAnsi" w:hAnsiTheme="minorHAnsi" w:cstheme="minorHAnsi"/>
              </w:rPr>
              <w:t>correctly</w:t>
            </w:r>
          </w:p>
          <w:p w:rsidR="00A85CD9" w:rsidRPr="00B87BD8" w:rsidRDefault="00A85CD9" w:rsidP="000659EC">
            <w:pPr>
              <w:pStyle w:val="NoSpacing"/>
              <w:rPr>
                <w:rFonts w:asciiTheme="minorHAnsi" w:hAnsiTheme="minorHAnsi" w:cstheme="minorHAnsi"/>
              </w:rPr>
            </w:pPr>
            <w:r w:rsidRPr="00B87BD8">
              <w:rPr>
                <w:rFonts w:asciiTheme="minorHAnsi" w:hAnsiTheme="minorHAnsi" w:cstheme="minorHAnsi"/>
              </w:rPr>
              <w:t>Able to cut around complex shapes with scissors</w:t>
            </w:r>
          </w:p>
          <w:p w:rsidR="00A85CD9" w:rsidRPr="00B87BD8" w:rsidRDefault="00A85CD9" w:rsidP="000659EC">
            <w:pPr>
              <w:pStyle w:val="NoSpacing"/>
              <w:rPr>
                <w:rFonts w:asciiTheme="minorHAnsi" w:hAnsiTheme="minorHAnsi" w:cstheme="minorHAnsi"/>
              </w:rPr>
            </w:pPr>
            <w:r w:rsidRPr="00B87BD8">
              <w:rPr>
                <w:rFonts w:asciiTheme="minorHAnsi" w:hAnsiTheme="minorHAnsi" w:cstheme="minorHAnsi"/>
              </w:rPr>
              <w:t xml:space="preserve">Able to manage belongings at school </w:t>
            </w:r>
            <w:r>
              <w:rPr>
                <w:rFonts w:asciiTheme="minorHAnsi" w:hAnsiTheme="minorHAnsi" w:cstheme="minorHAnsi"/>
              </w:rPr>
              <w:t>such as opening and closing</w:t>
            </w:r>
            <w:r w:rsidRPr="00B87BD8">
              <w:rPr>
                <w:rFonts w:asciiTheme="minorHAnsi" w:hAnsiTheme="minorHAnsi" w:cstheme="minorHAnsi"/>
              </w:rPr>
              <w:t xml:space="preserve"> lunchbox</w:t>
            </w:r>
            <w:r>
              <w:rPr>
                <w:rFonts w:asciiTheme="minorHAnsi" w:hAnsiTheme="minorHAnsi" w:cstheme="minorHAnsi"/>
              </w:rPr>
              <w:t>, food packaging</w:t>
            </w:r>
            <w:r w:rsidRPr="00B87BD8">
              <w:rPr>
                <w:rFonts w:asciiTheme="minorHAnsi" w:hAnsiTheme="minorHAnsi" w:cstheme="minorHAnsi"/>
              </w:rPr>
              <w:t xml:space="preserve"> and school bag independently</w:t>
            </w:r>
          </w:p>
        </w:tc>
      </w:tr>
      <w:tr w:rsidR="00A85CD9" w:rsidRPr="00B87BD8" w:rsidTr="000659EC">
        <w:tc>
          <w:tcPr>
            <w:tcW w:w="1555" w:type="dxa"/>
          </w:tcPr>
          <w:p w:rsidR="00A85CD9" w:rsidRPr="00B87BD8" w:rsidRDefault="00A85CD9" w:rsidP="000659EC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6-7 years</w:t>
            </w:r>
          </w:p>
          <w:p w:rsidR="00A85CD9" w:rsidRPr="00B87BD8" w:rsidRDefault="00A85CD9" w:rsidP="000659EC">
            <w:pPr>
              <w:pStyle w:val="NoSpacing"/>
              <w:rPr>
                <w:rFonts w:asciiTheme="minorHAnsi" w:hAnsiTheme="minorHAnsi" w:cstheme="minorHAnsi"/>
              </w:rPr>
            </w:pPr>
          </w:p>
        </w:tc>
        <w:tc>
          <w:tcPr>
            <w:tcW w:w="7455" w:type="dxa"/>
          </w:tcPr>
          <w:p w:rsidR="00A85CD9" w:rsidRPr="00B87BD8" w:rsidRDefault="00A85CD9" w:rsidP="000659EC">
            <w:pPr>
              <w:pStyle w:val="NoSpacing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Using a tripod pencil grip (i.e. three fingers that control the movement of the pencil)</w:t>
            </w:r>
          </w:p>
          <w:p w:rsidR="00A85CD9" w:rsidRPr="00B87BD8" w:rsidRDefault="00A85CD9" w:rsidP="000659EC">
            <w:pPr>
              <w:pStyle w:val="NoSpacing"/>
              <w:rPr>
                <w:rFonts w:asciiTheme="minorHAnsi" w:hAnsiTheme="minorHAnsi" w:cstheme="minorHAnsi"/>
              </w:rPr>
            </w:pPr>
            <w:r w:rsidRPr="00B87BD8">
              <w:rPr>
                <w:rFonts w:asciiTheme="minorHAnsi" w:hAnsiTheme="minorHAnsi" w:cstheme="minorHAnsi"/>
              </w:rPr>
              <w:t>Writes words and sentences on the lines</w:t>
            </w:r>
            <w:r>
              <w:rPr>
                <w:rFonts w:asciiTheme="minorHAnsi" w:hAnsiTheme="minorHAnsi" w:cstheme="minorHAnsi"/>
              </w:rPr>
              <w:t xml:space="preserve"> and with good letter sizing and alignment</w:t>
            </w:r>
          </w:p>
          <w:p w:rsidR="00A85CD9" w:rsidRPr="00B87BD8" w:rsidRDefault="00A85CD9" w:rsidP="000659EC">
            <w:pPr>
              <w:pStyle w:val="NoSpacing"/>
              <w:rPr>
                <w:rFonts w:asciiTheme="minorHAnsi" w:hAnsiTheme="minorHAnsi" w:cstheme="minorHAnsi"/>
              </w:rPr>
            </w:pPr>
            <w:r w:rsidRPr="00B87BD8">
              <w:rPr>
                <w:rFonts w:asciiTheme="minorHAnsi" w:hAnsiTheme="minorHAnsi" w:cstheme="minorHAnsi"/>
              </w:rPr>
              <w:t xml:space="preserve">Able to tie shoelaces independently </w:t>
            </w:r>
          </w:p>
        </w:tc>
      </w:tr>
    </w:tbl>
    <w:p w:rsidR="004578B5" w:rsidRDefault="004578B5"/>
    <w:sectPr w:rsidR="004578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CD9"/>
    <w:rsid w:val="004578B5"/>
    <w:rsid w:val="00A85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995162-D92C-4A5B-BEB1-93E1B898F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5C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5CD9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85C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8D4A49C589C34A8804A75F81208C92" ma:contentTypeVersion="17" ma:contentTypeDescription="Create a new document." ma:contentTypeScope="" ma:versionID="9231ec6eb27c45b82ed7e64f9e5e74cf">
  <xsd:schema xmlns:xsd="http://www.w3.org/2001/XMLSchema" xmlns:xs="http://www.w3.org/2001/XMLSchema" xmlns:p="http://schemas.microsoft.com/office/2006/metadata/properties" xmlns:ns2="b1080da9-9829-4226-8e9e-208ba01d9f35" xmlns:ns3="3802242d-d643-43c2-ad68-2fedd70bf028" xmlns:ns4="53fc4fb2-dd8c-4e66-902d-5e2aca87e250" targetNamespace="http://schemas.microsoft.com/office/2006/metadata/properties" ma:root="true" ma:fieldsID="fbd9a9e58cea836e34f4d9f23bfe6e94" ns2:_="" ns3:_="" ns4:_="">
    <xsd:import namespace="b1080da9-9829-4226-8e9e-208ba01d9f35"/>
    <xsd:import namespace="3802242d-d643-43c2-ad68-2fedd70bf028"/>
    <xsd:import namespace="53fc4fb2-dd8c-4e66-902d-5e2aca87e2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080da9-9829-4226-8e9e-208ba01d9f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7ba90c9-961d-4c36-ac2f-829086de83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02242d-d643-43c2-ad68-2fedd70bf02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fc4fb2-dd8c-4e66-902d-5e2aca87e25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944b432d-74ff-48bc-8862-753df76c43c0}" ma:internalName="TaxCatchAll" ma:showField="CatchAllData" ma:web="53fc4fb2-dd8c-4e66-902d-5e2aca87e2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5B54E7-9B23-43DF-83BB-E95313FC2C83}"/>
</file>

<file path=customXml/itemProps2.xml><?xml version="1.0" encoding="utf-8"?>
<ds:datastoreItem xmlns:ds="http://schemas.openxmlformats.org/officeDocument/2006/customXml" ds:itemID="{B865EEAA-72D1-4687-B082-5F96D60A1A0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SWSLHD</Company>
  <LinksUpToDate>false</LinksUpToDate>
  <CharactersWithSpaces>2174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Meredith Munnoch (South Western Sydney LHD)</dc:creator>
  <cp:keywords/>
  <dc:description/>
  <cp:lastModifiedBy>Meredith Munnoch (South Western Sydney LHD)</cp:lastModifiedBy>
  <cp:revision>1</cp:revision>
  <dcterms:created xsi:type="dcterms:W3CDTF">2023-02-08T01:17:00Z</dcterms:created>
  <dcterms:modified xsi:type="dcterms:W3CDTF">2023-02-08T01:18:00Z</dcterms:modified>
</cp:coreProperties>
</file>